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F93" w14:textId="77777777" w:rsidR="007360FE" w:rsidRPr="001B1AC5" w:rsidRDefault="00297062" w:rsidP="00297062">
      <w:pPr>
        <w:jc w:val="center"/>
        <w:rPr>
          <w:b/>
        </w:rPr>
      </w:pPr>
      <w:r w:rsidRPr="001B1AC5">
        <w:rPr>
          <w:b/>
        </w:rPr>
        <w:t>Netherbury Parish Council</w:t>
      </w:r>
    </w:p>
    <w:p w14:paraId="275F1302" w14:textId="77777777" w:rsidR="00297062" w:rsidRPr="00906155" w:rsidRDefault="00297062" w:rsidP="00297062">
      <w:pPr>
        <w:spacing w:after="0"/>
        <w:jc w:val="center"/>
        <w:rPr>
          <w:sz w:val="18"/>
          <w:szCs w:val="18"/>
        </w:rPr>
      </w:pPr>
      <w:r w:rsidRPr="00906155">
        <w:rPr>
          <w:sz w:val="18"/>
          <w:szCs w:val="18"/>
        </w:rPr>
        <w:t>Clerk to the Council, Jessica Teasdale</w:t>
      </w:r>
    </w:p>
    <w:p w14:paraId="05690DF2" w14:textId="77777777" w:rsidR="00297062" w:rsidRPr="00906155" w:rsidRDefault="00297062" w:rsidP="00297062">
      <w:pPr>
        <w:spacing w:after="0"/>
        <w:jc w:val="center"/>
        <w:rPr>
          <w:sz w:val="18"/>
          <w:szCs w:val="18"/>
        </w:rPr>
      </w:pPr>
      <w:r w:rsidRPr="00906155">
        <w:rPr>
          <w:sz w:val="18"/>
          <w:szCs w:val="18"/>
        </w:rPr>
        <w:t xml:space="preserve">5 </w:t>
      </w:r>
      <w:proofErr w:type="spellStart"/>
      <w:r w:rsidRPr="00906155">
        <w:rPr>
          <w:sz w:val="18"/>
          <w:szCs w:val="18"/>
        </w:rPr>
        <w:t>Bowdowns</w:t>
      </w:r>
      <w:proofErr w:type="spellEnd"/>
      <w:r w:rsidRPr="00906155">
        <w:rPr>
          <w:sz w:val="18"/>
          <w:szCs w:val="18"/>
        </w:rPr>
        <w:t>, St James Road, Netherbury, Dorset, DT6 5LW</w:t>
      </w:r>
    </w:p>
    <w:p w14:paraId="2A48A4B4" w14:textId="77777777" w:rsidR="00297062" w:rsidRPr="00906155" w:rsidRDefault="00297062" w:rsidP="00297062">
      <w:pPr>
        <w:spacing w:after="0"/>
        <w:jc w:val="center"/>
        <w:rPr>
          <w:sz w:val="18"/>
          <w:szCs w:val="18"/>
        </w:rPr>
      </w:pPr>
      <w:r w:rsidRPr="00906155">
        <w:rPr>
          <w:sz w:val="18"/>
          <w:szCs w:val="18"/>
        </w:rPr>
        <w:t xml:space="preserve">T: 01308 488 971 E: </w:t>
      </w:r>
      <w:hyperlink r:id="rId7" w:history="1">
        <w:r w:rsidRPr="00906155">
          <w:rPr>
            <w:rStyle w:val="Hyperlink"/>
            <w:sz w:val="18"/>
            <w:szCs w:val="18"/>
          </w:rPr>
          <w:t>Netherbury@dorset-aptc.gov.uk</w:t>
        </w:r>
      </w:hyperlink>
    </w:p>
    <w:p w14:paraId="3FE3522D" w14:textId="77777777" w:rsidR="00297062" w:rsidRPr="001B1AC5" w:rsidRDefault="00297062" w:rsidP="00297062">
      <w:pPr>
        <w:spacing w:after="0"/>
      </w:pPr>
    </w:p>
    <w:p w14:paraId="0ED45873" w14:textId="382F83F5" w:rsidR="00CA0CF7" w:rsidRPr="001B1AC5" w:rsidRDefault="00297062" w:rsidP="00CA0CF7">
      <w:pPr>
        <w:spacing w:after="0"/>
        <w:jc w:val="center"/>
        <w:rPr>
          <w:b/>
        </w:rPr>
      </w:pPr>
      <w:r w:rsidRPr="001B1AC5">
        <w:rPr>
          <w:b/>
        </w:rPr>
        <w:t xml:space="preserve">The Parish Council </w:t>
      </w:r>
      <w:r w:rsidR="00247275" w:rsidRPr="001B1AC5">
        <w:rPr>
          <w:b/>
        </w:rPr>
        <w:t xml:space="preserve">Meeting </w:t>
      </w:r>
      <w:r w:rsidRPr="001B1AC5">
        <w:rPr>
          <w:b/>
        </w:rPr>
        <w:t xml:space="preserve">will be held </w:t>
      </w:r>
      <w:r w:rsidR="00D855FA" w:rsidRPr="001B1AC5">
        <w:rPr>
          <w:b/>
        </w:rPr>
        <w:t>at</w:t>
      </w:r>
      <w:r w:rsidR="00A4217E" w:rsidRPr="001B1AC5">
        <w:rPr>
          <w:b/>
        </w:rPr>
        <w:t xml:space="preserve"> </w:t>
      </w:r>
      <w:r w:rsidR="004846ED" w:rsidRPr="001B1AC5">
        <w:rPr>
          <w:b/>
        </w:rPr>
        <w:t>7</w:t>
      </w:r>
      <w:r w:rsidR="00D855FA" w:rsidRPr="001B1AC5">
        <w:rPr>
          <w:b/>
        </w:rPr>
        <w:t xml:space="preserve">pm </w:t>
      </w:r>
      <w:r w:rsidRPr="001B1AC5">
        <w:rPr>
          <w:b/>
        </w:rPr>
        <w:t xml:space="preserve">on Tuesday </w:t>
      </w:r>
      <w:r w:rsidR="001D70EE">
        <w:rPr>
          <w:b/>
        </w:rPr>
        <w:t xml:space="preserve">27 </w:t>
      </w:r>
      <w:r w:rsidR="007A520E" w:rsidRPr="00106314">
        <w:rPr>
          <w:b/>
        </w:rPr>
        <w:t>January 202</w:t>
      </w:r>
      <w:r w:rsidR="001D70EE">
        <w:rPr>
          <w:b/>
        </w:rPr>
        <w:t>6</w:t>
      </w:r>
      <w:r w:rsidR="001A11C9" w:rsidRPr="00FF3200">
        <w:rPr>
          <w:b/>
        </w:rPr>
        <w:t xml:space="preserve"> in</w:t>
      </w:r>
      <w:r w:rsidR="001A11C9" w:rsidRPr="001B1AC5">
        <w:rPr>
          <w:b/>
        </w:rPr>
        <w:t xml:space="preserve"> </w:t>
      </w:r>
      <w:r w:rsidR="003639D6" w:rsidRPr="001B1AC5">
        <w:rPr>
          <w:b/>
        </w:rPr>
        <w:t>the Reading Room, Netherbury</w:t>
      </w:r>
    </w:p>
    <w:p w14:paraId="0351EDED" w14:textId="77777777" w:rsidR="00D2276A" w:rsidRPr="00BA79CD" w:rsidRDefault="00D2276A" w:rsidP="00CA0CF7">
      <w:pPr>
        <w:spacing w:after="0"/>
        <w:jc w:val="center"/>
        <w:rPr>
          <w:sz w:val="16"/>
          <w:szCs w:val="16"/>
        </w:rPr>
      </w:pPr>
    </w:p>
    <w:p w14:paraId="79214EC6" w14:textId="77777777" w:rsidR="00327BAB" w:rsidRPr="001B1AC5" w:rsidRDefault="00297062" w:rsidP="00297062">
      <w:pPr>
        <w:spacing w:after="0"/>
        <w:jc w:val="center"/>
        <w:rPr>
          <w:b/>
        </w:rPr>
      </w:pPr>
      <w:r w:rsidRPr="001B1AC5">
        <w:rPr>
          <w:b/>
        </w:rPr>
        <w:t>AGENDA</w:t>
      </w:r>
    </w:p>
    <w:p w14:paraId="0DD7EC2F" w14:textId="77777777" w:rsidR="00297062" w:rsidRPr="001B1AC5" w:rsidRDefault="00297062" w:rsidP="00297062">
      <w:pPr>
        <w:spacing w:after="0"/>
        <w:jc w:val="center"/>
        <w:rPr>
          <w:b/>
        </w:rPr>
      </w:pPr>
    </w:p>
    <w:p w14:paraId="2F8C80FF" w14:textId="77777777" w:rsidR="00297062" w:rsidRPr="001B1AC5" w:rsidRDefault="00297062" w:rsidP="00297062">
      <w:pPr>
        <w:pStyle w:val="ListParagraph"/>
        <w:numPr>
          <w:ilvl w:val="0"/>
          <w:numId w:val="1"/>
        </w:numPr>
        <w:spacing w:after="0"/>
        <w:ind w:hanging="720"/>
      </w:pPr>
      <w:r w:rsidRPr="001B1AC5">
        <w:t>To receive and approve apologies for absence</w:t>
      </w:r>
    </w:p>
    <w:p w14:paraId="3C3D79C6" w14:textId="77777777" w:rsidR="00BC368E" w:rsidRPr="001B1AC5" w:rsidRDefault="00BC368E" w:rsidP="00BC368E">
      <w:pPr>
        <w:pStyle w:val="ListParagraph"/>
        <w:numPr>
          <w:ilvl w:val="0"/>
          <w:numId w:val="1"/>
        </w:numPr>
        <w:spacing w:after="0"/>
        <w:ind w:hanging="720"/>
        <w:rPr>
          <w:rFonts w:cstheme="minorHAnsi"/>
        </w:rPr>
      </w:pPr>
      <w:r w:rsidRPr="001B1AC5">
        <w:rPr>
          <w:rFonts w:cstheme="minorHAnsi"/>
        </w:rPr>
        <w:t xml:space="preserve">Disclosures of interests and dispensations </w:t>
      </w:r>
    </w:p>
    <w:p w14:paraId="1D75712E" w14:textId="77777777" w:rsidR="00AA3DEF" w:rsidRPr="001B1AC5" w:rsidRDefault="00AA3DEF" w:rsidP="00AA3DEF">
      <w:pPr>
        <w:pStyle w:val="ListParagraph"/>
        <w:numPr>
          <w:ilvl w:val="0"/>
          <w:numId w:val="1"/>
        </w:numPr>
        <w:spacing w:after="0"/>
        <w:ind w:hanging="720"/>
        <w:rPr>
          <w:rFonts w:cstheme="minorHAnsi"/>
        </w:rPr>
      </w:pPr>
      <w:r w:rsidRPr="001B1AC5">
        <w:rPr>
          <w:rFonts w:cstheme="minorHAnsi"/>
        </w:rPr>
        <w:t>Public participation</w:t>
      </w:r>
    </w:p>
    <w:p w14:paraId="3D83B9CB" w14:textId="06C8C1F6" w:rsidR="005509F0" w:rsidRPr="00293D3F" w:rsidRDefault="005509F0" w:rsidP="00923A18">
      <w:pPr>
        <w:pStyle w:val="ListParagraph"/>
        <w:numPr>
          <w:ilvl w:val="0"/>
          <w:numId w:val="1"/>
        </w:numPr>
        <w:spacing w:after="0"/>
        <w:ind w:hanging="720"/>
      </w:pPr>
      <w:r w:rsidRPr="001B1AC5">
        <w:t xml:space="preserve">To approve minutes previously circulated for the </w:t>
      </w:r>
      <w:r w:rsidR="00430DE4">
        <w:t>P</w:t>
      </w:r>
      <w:r w:rsidRPr="001B1AC5">
        <w:t xml:space="preserve">arish Council Meeting held on </w:t>
      </w:r>
      <w:r w:rsidR="003B4F30" w:rsidRPr="00293D3F">
        <w:t>2</w:t>
      </w:r>
      <w:r w:rsidR="004E05B7">
        <w:t>5</w:t>
      </w:r>
      <w:r w:rsidR="001052B3" w:rsidRPr="00293D3F">
        <w:t xml:space="preserve"> </w:t>
      </w:r>
      <w:r w:rsidR="003B4F30" w:rsidRPr="00293D3F">
        <w:t>November</w:t>
      </w:r>
      <w:r w:rsidR="00806C05" w:rsidRPr="00293D3F">
        <w:t xml:space="preserve"> </w:t>
      </w:r>
      <w:r w:rsidR="00F827BE" w:rsidRPr="00293D3F">
        <w:t>202</w:t>
      </w:r>
      <w:r w:rsidR="004E05B7">
        <w:t>5</w:t>
      </w:r>
    </w:p>
    <w:p w14:paraId="017B708D" w14:textId="05A53388" w:rsidR="00923A18" w:rsidRDefault="00ED7358" w:rsidP="00923A18">
      <w:pPr>
        <w:pStyle w:val="ListParagraph"/>
        <w:numPr>
          <w:ilvl w:val="0"/>
          <w:numId w:val="1"/>
        </w:numPr>
        <w:spacing w:after="0"/>
        <w:ind w:hanging="720"/>
      </w:pPr>
      <w:r w:rsidRPr="001B1AC5">
        <w:t>Matters arising and action list update (not covered elsewhere on the agenda)</w:t>
      </w:r>
    </w:p>
    <w:p w14:paraId="346D9BC8" w14:textId="61BEED28" w:rsidR="003C6BB3" w:rsidRDefault="003C6BB3" w:rsidP="005D3150">
      <w:pPr>
        <w:pStyle w:val="ListParagraph"/>
        <w:numPr>
          <w:ilvl w:val="0"/>
          <w:numId w:val="27"/>
        </w:numPr>
        <w:spacing w:after="0"/>
      </w:pPr>
      <w:r>
        <w:t>Tower Hill</w:t>
      </w:r>
      <w:r w:rsidR="00036625">
        <w:t>, Netherbury</w:t>
      </w:r>
      <w:r>
        <w:t xml:space="preserve"> road maintenance to begin 09/03/26</w:t>
      </w:r>
    </w:p>
    <w:p w14:paraId="6E1F6148" w14:textId="2700F65B" w:rsidR="0017111F" w:rsidRPr="001F29D0" w:rsidRDefault="0017111F" w:rsidP="005D3150">
      <w:pPr>
        <w:pStyle w:val="ListParagraph"/>
        <w:numPr>
          <w:ilvl w:val="0"/>
          <w:numId w:val="27"/>
        </w:numPr>
        <w:spacing w:after="0"/>
      </w:pPr>
      <w:r w:rsidRPr="001F29D0">
        <w:t>Tree inspection to be carried out January 2026, Howe Tree Consultants, £250 + VAT</w:t>
      </w:r>
      <w:r w:rsidR="00036625" w:rsidRPr="001F29D0">
        <w:t xml:space="preserve"> </w:t>
      </w:r>
    </w:p>
    <w:p w14:paraId="4C36B7A9" w14:textId="578582E8" w:rsidR="0017111F" w:rsidRPr="001F29D0" w:rsidRDefault="0017111F" w:rsidP="001F29D0">
      <w:pPr>
        <w:pStyle w:val="ListParagraph"/>
        <w:numPr>
          <w:ilvl w:val="0"/>
          <w:numId w:val="27"/>
        </w:numPr>
        <w:spacing w:after="0"/>
      </w:pPr>
      <w:r w:rsidRPr="001F29D0">
        <w:t>SID rotation and maintenance to be carried out by Dorset Council from January 2026 (01/01/26 – 31/03/26 £133.33 + VAT)</w:t>
      </w:r>
      <w:r w:rsidR="00B73282" w:rsidRPr="001F29D0">
        <w:t xml:space="preserve"> </w:t>
      </w:r>
    </w:p>
    <w:p w14:paraId="77996F7E" w14:textId="7B94EDDE" w:rsidR="00BC3AFF" w:rsidRPr="001F29D0" w:rsidRDefault="005568EF" w:rsidP="00923A18">
      <w:pPr>
        <w:pStyle w:val="ListParagraph"/>
        <w:numPr>
          <w:ilvl w:val="0"/>
          <w:numId w:val="1"/>
        </w:numPr>
        <w:spacing w:after="0"/>
        <w:ind w:hanging="720"/>
      </w:pPr>
      <w:r w:rsidRPr="001F29D0">
        <w:t xml:space="preserve">Ward Councillor </w:t>
      </w:r>
      <w:r w:rsidR="00BC3AFF" w:rsidRPr="001F29D0">
        <w:t xml:space="preserve">Report </w:t>
      </w:r>
      <w:r w:rsidRPr="001F29D0">
        <w:t xml:space="preserve">– Councillor </w:t>
      </w:r>
      <w:r w:rsidR="00A7054B" w:rsidRPr="001F29D0">
        <w:t>Neil Eysenck</w:t>
      </w:r>
      <w:r w:rsidR="007C316D" w:rsidRPr="001F29D0">
        <w:t xml:space="preserve"> </w:t>
      </w:r>
    </w:p>
    <w:p w14:paraId="54571D4C" w14:textId="6743486A" w:rsidR="00BC3AFF" w:rsidRDefault="005568EF" w:rsidP="00923A18">
      <w:pPr>
        <w:pStyle w:val="ListParagraph"/>
        <w:numPr>
          <w:ilvl w:val="0"/>
          <w:numId w:val="1"/>
        </w:numPr>
        <w:spacing w:after="0"/>
        <w:ind w:hanging="720"/>
      </w:pPr>
      <w:r w:rsidRPr="001B1AC5">
        <w:t xml:space="preserve">Police Community Support Officer </w:t>
      </w:r>
      <w:r w:rsidR="00BC3AFF" w:rsidRPr="001B1AC5">
        <w:t xml:space="preserve">Report </w:t>
      </w:r>
    </w:p>
    <w:p w14:paraId="72114796" w14:textId="33F745B5" w:rsidR="00A033CD" w:rsidRDefault="00A033CD" w:rsidP="00A033CD">
      <w:pPr>
        <w:pStyle w:val="ListParagraph"/>
        <w:numPr>
          <w:ilvl w:val="0"/>
          <w:numId w:val="26"/>
        </w:numPr>
        <w:spacing w:after="0"/>
      </w:pPr>
      <w:r>
        <w:t xml:space="preserve">PCSO </w:t>
      </w:r>
      <w:r w:rsidR="005D3150">
        <w:t xml:space="preserve">drop-in session Netherbury Reading Room pop up café </w:t>
      </w:r>
      <w:r w:rsidR="00327355">
        <w:t>2 February 20</w:t>
      </w:r>
      <w:r w:rsidR="005D3150">
        <w:t>26 (10.00-11.00)</w:t>
      </w:r>
    </w:p>
    <w:p w14:paraId="4514F1CD" w14:textId="0F26C2C6" w:rsidR="00A033CD" w:rsidRPr="00A7054B" w:rsidRDefault="00A7054B" w:rsidP="007C316D">
      <w:pPr>
        <w:pStyle w:val="ListParagraph"/>
        <w:numPr>
          <w:ilvl w:val="0"/>
          <w:numId w:val="1"/>
        </w:numPr>
        <w:spacing w:after="0"/>
        <w:ind w:hanging="720"/>
      </w:pPr>
      <w:r w:rsidRPr="00A7054B">
        <w:t xml:space="preserve">To discuss </w:t>
      </w:r>
      <w:r w:rsidR="004E05B7" w:rsidRPr="004E05B7">
        <w:t>Dorset Council Asset Listing within the parish</w:t>
      </w:r>
      <w:r w:rsidR="00A033CD">
        <w:t xml:space="preserve"> (for information)</w:t>
      </w:r>
    </w:p>
    <w:p w14:paraId="1E136836" w14:textId="77777777" w:rsidR="00ED7358" w:rsidRPr="001B1AC5" w:rsidRDefault="00ED7358" w:rsidP="00ED7358">
      <w:pPr>
        <w:pStyle w:val="ListParagraph"/>
        <w:numPr>
          <w:ilvl w:val="0"/>
          <w:numId w:val="1"/>
        </w:numPr>
        <w:tabs>
          <w:tab w:val="left" w:pos="1134"/>
        </w:tabs>
        <w:spacing w:after="0"/>
        <w:ind w:hanging="720"/>
      </w:pPr>
      <w:r w:rsidRPr="001B1AC5">
        <w:t>Accounts</w:t>
      </w:r>
    </w:p>
    <w:p w14:paraId="6991A66C" w14:textId="674229E6" w:rsidR="005E59DA" w:rsidRDefault="005E59DA" w:rsidP="005E59DA">
      <w:pPr>
        <w:pStyle w:val="ListParagraph"/>
        <w:numPr>
          <w:ilvl w:val="0"/>
          <w:numId w:val="18"/>
        </w:numPr>
        <w:tabs>
          <w:tab w:val="left" w:pos="1134"/>
        </w:tabs>
        <w:spacing w:after="0"/>
        <w:ind w:left="709" w:firstLine="0"/>
      </w:pPr>
      <w:bookmarkStart w:id="0" w:name="_Hlk188444663"/>
      <w:r w:rsidRPr="003F0664">
        <w:t>To rec</w:t>
      </w:r>
      <w:r w:rsidR="00806C05" w:rsidRPr="003F0664">
        <w:t>eive the finance report for 202</w:t>
      </w:r>
      <w:r w:rsidR="004E05B7">
        <w:t>5</w:t>
      </w:r>
      <w:r w:rsidR="0027315C">
        <w:t>/2</w:t>
      </w:r>
      <w:r w:rsidR="004E05B7">
        <w:t>6</w:t>
      </w:r>
      <w:r w:rsidR="007C316D">
        <w:t xml:space="preserve"> </w:t>
      </w:r>
    </w:p>
    <w:p w14:paraId="7DC44B3F" w14:textId="43E4A27A" w:rsidR="00D237BC" w:rsidRDefault="00D237BC" w:rsidP="00D237BC">
      <w:pPr>
        <w:pStyle w:val="ListParagraph"/>
        <w:numPr>
          <w:ilvl w:val="0"/>
          <w:numId w:val="18"/>
        </w:numPr>
        <w:tabs>
          <w:tab w:val="left" w:pos="1134"/>
        </w:tabs>
        <w:spacing w:after="0"/>
        <w:ind w:left="709" w:firstLine="0"/>
      </w:pPr>
      <w:r>
        <w:t>To consider and approve the draft budget for 202</w:t>
      </w:r>
      <w:r w:rsidR="004E05B7">
        <w:t>6</w:t>
      </w:r>
      <w:r>
        <w:t>/2</w:t>
      </w:r>
      <w:r w:rsidR="004E05B7">
        <w:t>7</w:t>
      </w:r>
    </w:p>
    <w:p w14:paraId="2E94B332" w14:textId="5557E6B0" w:rsidR="00313D67" w:rsidRDefault="00D237BC" w:rsidP="007A520E">
      <w:pPr>
        <w:pStyle w:val="ListParagraph"/>
        <w:numPr>
          <w:ilvl w:val="0"/>
          <w:numId w:val="18"/>
        </w:numPr>
        <w:tabs>
          <w:tab w:val="left" w:pos="1134"/>
        </w:tabs>
        <w:spacing w:after="0"/>
        <w:ind w:left="709" w:firstLine="0"/>
      </w:pPr>
      <w:r>
        <w:t>To consider and approve the precept for 202</w:t>
      </w:r>
      <w:r w:rsidR="004E05B7">
        <w:t>6</w:t>
      </w:r>
      <w:r>
        <w:t>/2</w:t>
      </w:r>
      <w:r w:rsidR="004E05B7">
        <w:t>7</w:t>
      </w:r>
    </w:p>
    <w:p w14:paraId="38E044E1" w14:textId="77777777" w:rsidR="00D9506A" w:rsidRDefault="0051403C" w:rsidP="00D9506A">
      <w:pPr>
        <w:pStyle w:val="ListParagraph"/>
        <w:numPr>
          <w:ilvl w:val="0"/>
          <w:numId w:val="18"/>
        </w:numPr>
        <w:tabs>
          <w:tab w:val="left" w:pos="1134"/>
        </w:tabs>
        <w:spacing w:after="0"/>
        <w:ind w:left="709" w:firstLine="0"/>
      </w:pPr>
      <w:r>
        <w:t>To note payment</w:t>
      </w:r>
      <w:r w:rsidR="00D9506A">
        <w:t>s</w:t>
      </w:r>
      <w:r>
        <w:t xml:space="preserve"> of £</w:t>
      </w:r>
      <w:r w:rsidR="0059738B">
        <w:t>36</w:t>
      </w:r>
      <w:r w:rsidR="00D9506A">
        <w:t xml:space="preserve"> and £36</w:t>
      </w:r>
      <w:r w:rsidR="0059738B">
        <w:t xml:space="preserve"> </w:t>
      </w:r>
      <w:r w:rsidR="00ED219C">
        <w:t>t</w:t>
      </w:r>
      <w:r>
        <w:t>o CB Reid (</w:t>
      </w:r>
      <w:r w:rsidR="00ED219C">
        <w:t xml:space="preserve">November </w:t>
      </w:r>
      <w:r w:rsidR="00D9506A">
        <w:t xml:space="preserve">and December </w:t>
      </w:r>
      <w:r>
        <w:t xml:space="preserve">Payroll </w:t>
      </w:r>
      <w:r w:rsidRPr="00D9506A">
        <w:t>Services)</w:t>
      </w:r>
    </w:p>
    <w:p w14:paraId="32F80346" w14:textId="784CE453" w:rsidR="00D9506A" w:rsidRPr="00D9506A" w:rsidRDefault="00D9506A" w:rsidP="00D9506A">
      <w:pPr>
        <w:pStyle w:val="ListParagraph"/>
        <w:numPr>
          <w:ilvl w:val="0"/>
          <w:numId w:val="18"/>
        </w:numPr>
        <w:tabs>
          <w:tab w:val="left" w:pos="1134"/>
        </w:tabs>
        <w:spacing w:after="0"/>
        <w:ind w:left="709" w:firstLine="0"/>
      </w:pPr>
      <w:r w:rsidRPr="00D9506A">
        <w:t>To approve payment of £650 to Netherbury Village Hall Committee/MC Harvey (Handrail, Reading Room, Community Infrastructure Levy budget</w:t>
      </w:r>
    </w:p>
    <w:bookmarkEnd w:id="0"/>
    <w:p w14:paraId="0A863017" w14:textId="77777777" w:rsidR="0027315C" w:rsidRPr="00394131" w:rsidRDefault="0027315C" w:rsidP="0027315C">
      <w:pPr>
        <w:pStyle w:val="ListParagraph"/>
        <w:numPr>
          <w:ilvl w:val="0"/>
          <w:numId w:val="1"/>
        </w:numPr>
        <w:tabs>
          <w:tab w:val="left" w:pos="1134"/>
        </w:tabs>
        <w:spacing w:after="0"/>
        <w:ind w:hanging="720"/>
        <w:rPr>
          <w:rFonts w:cstheme="minorHAnsi"/>
        </w:rPr>
      </w:pPr>
      <w:r w:rsidRPr="00394131">
        <w:rPr>
          <w:rFonts w:cstheme="minorHAnsi"/>
        </w:rPr>
        <w:t>Planning Applications</w:t>
      </w:r>
    </w:p>
    <w:p w14:paraId="1AAB0138" w14:textId="1FC2509D" w:rsidR="007A520E" w:rsidRDefault="004E05B7" w:rsidP="007A520E">
      <w:pPr>
        <w:pStyle w:val="ListParagraph"/>
        <w:numPr>
          <w:ilvl w:val="0"/>
          <w:numId w:val="9"/>
        </w:numPr>
        <w:tabs>
          <w:tab w:val="left" w:pos="709"/>
        </w:tabs>
        <w:spacing w:after="0"/>
        <w:rPr>
          <w:rFonts w:ascii="Calibri" w:hAnsi="Calibri" w:cs="Calibri"/>
        </w:rPr>
      </w:pPr>
      <w:bookmarkStart w:id="1" w:name="_Hlk188444752"/>
      <w:r w:rsidRPr="004E05B7">
        <w:rPr>
          <w:rFonts w:ascii="Calibri" w:hAnsi="Calibri" w:cs="Calibri"/>
        </w:rPr>
        <w:t>P/FUL/2025/06949</w:t>
      </w:r>
      <w:r>
        <w:rPr>
          <w:rFonts w:ascii="Calibri" w:hAnsi="Calibri" w:cs="Calibri"/>
        </w:rPr>
        <w:t xml:space="preserve">, </w:t>
      </w:r>
      <w:r w:rsidRPr="004E05B7">
        <w:rPr>
          <w:rFonts w:ascii="Calibri" w:hAnsi="Calibri" w:cs="Calibri"/>
        </w:rPr>
        <w:t xml:space="preserve">Bridge Acre Broadoak </w:t>
      </w:r>
      <w:proofErr w:type="gramStart"/>
      <w:r w:rsidRPr="004E05B7">
        <w:rPr>
          <w:rFonts w:ascii="Calibri" w:hAnsi="Calibri" w:cs="Calibri"/>
        </w:rPr>
        <w:t>To</w:t>
      </w:r>
      <w:proofErr w:type="gramEnd"/>
      <w:r w:rsidRPr="004E05B7">
        <w:rPr>
          <w:rFonts w:ascii="Calibri" w:hAnsi="Calibri" w:cs="Calibri"/>
        </w:rPr>
        <w:t xml:space="preserve"> </w:t>
      </w:r>
      <w:proofErr w:type="spellStart"/>
      <w:r w:rsidRPr="004E05B7">
        <w:rPr>
          <w:rFonts w:ascii="Calibri" w:hAnsi="Calibri" w:cs="Calibri"/>
        </w:rPr>
        <w:t>Atrim</w:t>
      </w:r>
      <w:proofErr w:type="spellEnd"/>
      <w:r w:rsidRPr="004E05B7">
        <w:rPr>
          <w:rFonts w:ascii="Calibri" w:hAnsi="Calibri" w:cs="Calibri"/>
        </w:rPr>
        <w:t xml:space="preserve"> Road Broadoak DT6 5PX</w:t>
      </w:r>
      <w:r>
        <w:rPr>
          <w:rFonts w:ascii="Calibri" w:hAnsi="Calibri" w:cs="Calibri"/>
        </w:rPr>
        <w:t xml:space="preserve">. </w:t>
      </w:r>
      <w:r w:rsidRPr="004E05B7">
        <w:rPr>
          <w:rFonts w:ascii="Calibri" w:hAnsi="Calibri" w:cs="Calibri"/>
        </w:rPr>
        <w:t>Erect machinery and fodder store</w:t>
      </w:r>
      <w:r w:rsidR="00CE7B26">
        <w:rPr>
          <w:rFonts w:ascii="Calibri" w:hAnsi="Calibri" w:cs="Calibri"/>
        </w:rPr>
        <w:t xml:space="preserve"> </w:t>
      </w:r>
      <w:r w:rsidR="004446A6">
        <w:rPr>
          <w:rFonts w:ascii="Calibri" w:hAnsi="Calibri" w:cs="Calibri"/>
        </w:rPr>
        <w:t>(NPC Comments 22/12/25)</w:t>
      </w:r>
    </w:p>
    <w:p w14:paraId="00B81E38" w14:textId="1CB9FF6A" w:rsidR="004446A6" w:rsidRDefault="004446A6" w:rsidP="007A520E">
      <w:pPr>
        <w:pStyle w:val="ListParagraph"/>
        <w:numPr>
          <w:ilvl w:val="0"/>
          <w:numId w:val="9"/>
        </w:numPr>
        <w:tabs>
          <w:tab w:val="left" w:pos="709"/>
        </w:tabs>
        <w:spacing w:after="0"/>
        <w:rPr>
          <w:rFonts w:ascii="Calibri" w:hAnsi="Calibri" w:cs="Calibri"/>
        </w:rPr>
      </w:pPr>
      <w:r w:rsidRPr="004446A6">
        <w:rPr>
          <w:rFonts w:ascii="Calibri" w:hAnsi="Calibri" w:cs="Calibri"/>
        </w:rPr>
        <w:t>P/VOC/2025/05842</w:t>
      </w:r>
      <w:r>
        <w:rPr>
          <w:rFonts w:ascii="Calibri" w:hAnsi="Calibri" w:cs="Calibri"/>
        </w:rPr>
        <w:t xml:space="preserve">, </w:t>
      </w:r>
      <w:r w:rsidRPr="004446A6">
        <w:rPr>
          <w:rFonts w:ascii="Calibri" w:hAnsi="Calibri" w:cs="Calibri"/>
        </w:rPr>
        <w:t>Broad Road Farm Beaminster Road Bridport DT6 3TS Proposal: Erection of 3no. buildings to include 5no. self-contained holiday units with variation of condition 2 (approved plans) of planning permission P/FUL/2022/02251 to amend building positions and</w:t>
      </w:r>
      <w:r>
        <w:rPr>
          <w:rFonts w:ascii="Calibri" w:hAnsi="Calibri" w:cs="Calibri"/>
        </w:rPr>
        <w:t xml:space="preserve"> type (NPC Comments 13/01/26)</w:t>
      </w:r>
    </w:p>
    <w:p w14:paraId="551A3AA1" w14:textId="73C2E789" w:rsidR="00377257" w:rsidRPr="00377257" w:rsidRDefault="00377257" w:rsidP="00377257">
      <w:pPr>
        <w:pStyle w:val="ListParagraph"/>
        <w:numPr>
          <w:ilvl w:val="0"/>
          <w:numId w:val="9"/>
        </w:numPr>
        <w:tabs>
          <w:tab w:val="left" w:pos="709"/>
        </w:tabs>
        <w:spacing w:after="0"/>
        <w:rPr>
          <w:rFonts w:ascii="Calibri" w:hAnsi="Calibri" w:cs="Calibri"/>
        </w:rPr>
      </w:pPr>
      <w:r w:rsidRPr="00377257">
        <w:rPr>
          <w:rFonts w:ascii="Calibri" w:hAnsi="Calibri" w:cs="Calibri"/>
        </w:rPr>
        <w:t>P/LBC/2025/07037</w:t>
      </w:r>
      <w:r>
        <w:rPr>
          <w:rFonts w:ascii="Calibri" w:hAnsi="Calibri" w:cs="Calibri"/>
        </w:rPr>
        <w:t xml:space="preserve"> </w:t>
      </w:r>
      <w:r w:rsidRPr="00377257">
        <w:rPr>
          <w:rFonts w:ascii="Calibri" w:hAnsi="Calibri" w:cs="Calibri"/>
        </w:rPr>
        <w:t>Parnham House</w:t>
      </w:r>
      <w:r>
        <w:rPr>
          <w:rFonts w:ascii="Calibri" w:hAnsi="Calibri" w:cs="Calibri"/>
        </w:rPr>
        <w:t xml:space="preserve">, </w:t>
      </w:r>
      <w:r w:rsidRPr="00377257">
        <w:rPr>
          <w:rFonts w:ascii="Calibri" w:hAnsi="Calibri" w:cs="Calibri"/>
        </w:rPr>
        <w:t>Parnham</w:t>
      </w:r>
      <w:r>
        <w:rPr>
          <w:rFonts w:ascii="Calibri" w:hAnsi="Calibri" w:cs="Calibri"/>
        </w:rPr>
        <w:t xml:space="preserve">, </w:t>
      </w:r>
      <w:r w:rsidRPr="00377257">
        <w:rPr>
          <w:rFonts w:ascii="Calibri" w:hAnsi="Calibri" w:cs="Calibri"/>
        </w:rPr>
        <w:t>Beaminster</w:t>
      </w:r>
      <w:r>
        <w:rPr>
          <w:rFonts w:ascii="Calibri" w:hAnsi="Calibri" w:cs="Calibri"/>
        </w:rPr>
        <w:t xml:space="preserve">, </w:t>
      </w:r>
      <w:r w:rsidRPr="00377257">
        <w:rPr>
          <w:rFonts w:ascii="Calibri" w:hAnsi="Calibri" w:cs="Calibri"/>
        </w:rPr>
        <w:t>DT8 3LZ</w:t>
      </w:r>
      <w:r>
        <w:rPr>
          <w:rFonts w:ascii="Calibri" w:hAnsi="Calibri" w:cs="Calibri"/>
        </w:rPr>
        <w:t xml:space="preserve">. </w:t>
      </w:r>
      <w:r w:rsidRPr="00377257">
        <w:rPr>
          <w:rFonts w:ascii="Calibri" w:hAnsi="Calibri" w:cs="Calibri"/>
        </w:rPr>
        <w:t xml:space="preserve">Conservation and restoration </w:t>
      </w:r>
      <w:proofErr w:type="gramStart"/>
      <w:r w:rsidRPr="00377257">
        <w:rPr>
          <w:rFonts w:ascii="Calibri" w:hAnsi="Calibri" w:cs="Calibri"/>
        </w:rPr>
        <w:t>works</w:t>
      </w:r>
      <w:proofErr w:type="gramEnd"/>
      <w:r w:rsidRPr="00377257">
        <w:rPr>
          <w:rFonts w:ascii="Calibri" w:hAnsi="Calibri" w:cs="Calibri"/>
        </w:rPr>
        <w:t xml:space="preserve"> to the fire damaged South Wing of Parnham House including reinstatement of the roof, floors and walls, and refurbishment</w:t>
      </w:r>
    </w:p>
    <w:p w14:paraId="3A75736A" w14:textId="3F0DFF21" w:rsidR="00091D9A" w:rsidRDefault="00091D9A" w:rsidP="00091D9A">
      <w:pPr>
        <w:pStyle w:val="ListParagraph"/>
        <w:numPr>
          <w:ilvl w:val="0"/>
          <w:numId w:val="9"/>
        </w:numPr>
        <w:tabs>
          <w:tab w:val="left" w:pos="709"/>
        </w:tabs>
        <w:spacing w:after="0"/>
        <w:rPr>
          <w:rFonts w:ascii="Calibri" w:hAnsi="Calibri" w:cs="Calibri"/>
        </w:rPr>
      </w:pPr>
      <w:r w:rsidRPr="00091D9A">
        <w:rPr>
          <w:rFonts w:ascii="Calibri" w:hAnsi="Calibri" w:cs="Calibri"/>
        </w:rPr>
        <w:t>P/FUL/2025/06865</w:t>
      </w:r>
      <w:r w:rsidR="009F2D1E">
        <w:rPr>
          <w:rFonts w:ascii="Calibri" w:hAnsi="Calibri" w:cs="Calibri"/>
        </w:rPr>
        <w:t xml:space="preserve"> </w:t>
      </w:r>
      <w:r w:rsidR="009F2D1E" w:rsidRPr="009F2D1E">
        <w:rPr>
          <w:rFonts w:ascii="Calibri" w:hAnsi="Calibri" w:cs="Calibri"/>
        </w:rPr>
        <w:t>Parnham House</w:t>
      </w:r>
      <w:r w:rsidR="009F2D1E">
        <w:rPr>
          <w:rFonts w:ascii="Calibri" w:hAnsi="Calibri" w:cs="Calibri"/>
        </w:rPr>
        <w:t xml:space="preserve"> site</w:t>
      </w:r>
      <w:r w:rsidR="009F2D1E" w:rsidRPr="009F2D1E">
        <w:rPr>
          <w:rFonts w:ascii="Calibri" w:hAnsi="Calibri" w:cs="Calibri"/>
        </w:rPr>
        <w:t>, Parnham, Beaminster, DT8 3LZ</w:t>
      </w:r>
      <w:r w:rsidR="009F2D1E">
        <w:rPr>
          <w:rFonts w:ascii="Calibri" w:hAnsi="Calibri" w:cs="Calibri"/>
        </w:rPr>
        <w:t>.</w:t>
      </w:r>
      <w:r w:rsidR="009F2D1E" w:rsidRPr="009F2D1E">
        <w:rPr>
          <w:rFonts w:ascii="Calibri" w:hAnsi="Calibri" w:cs="Calibri"/>
        </w:rPr>
        <w:t xml:space="preserve"> </w:t>
      </w:r>
      <w:r w:rsidR="009F2D1E" w:rsidRPr="009F2D1E">
        <w:rPr>
          <w:rFonts w:ascii="Calibri" w:hAnsi="Calibri" w:cs="Calibri"/>
        </w:rPr>
        <w:t>Enabling development to fund the overall conservation and restoration works at Parnham House (as a private home with a hospitality offering), involving the erection of 82 dwellings and two visitor accommodation lodges, together with the provision of associated infrastructure including bridge crossing of the River Brit, leisure facilities, surface water drainage features, landscape and biodiversity works, alteration to existing vehicular access and diversion of existing public right of way</w:t>
      </w:r>
    </w:p>
    <w:p w14:paraId="6EFEF36F" w14:textId="77777777" w:rsidR="00091D9A" w:rsidRDefault="00091D9A" w:rsidP="00091D9A">
      <w:pPr>
        <w:tabs>
          <w:tab w:val="left" w:pos="709"/>
        </w:tabs>
        <w:spacing w:after="0"/>
        <w:rPr>
          <w:rStyle w:val="markedcontent"/>
          <w:rFonts w:ascii="Calibri" w:hAnsi="Calibri" w:cs="Calibri"/>
        </w:rPr>
      </w:pPr>
      <w:r>
        <w:rPr>
          <w:rStyle w:val="markedcontent"/>
          <w:rFonts w:ascii="Calibri" w:hAnsi="Calibri" w:cs="Calibri"/>
        </w:rPr>
        <w:t xml:space="preserve">11. </w:t>
      </w:r>
      <w:r w:rsidR="00115F81" w:rsidRPr="00091D9A">
        <w:rPr>
          <w:rStyle w:val="markedcontent"/>
          <w:rFonts w:ascii="Calibri" w:hAnsi="Calibri" w:cs="Calibri"/>
        </w:rPr>
        <w:t>Noticeboards</w:t>
      </w:r>
      <w:r w:rsidR="00155FE0" w:rsidRPr="00091D9A">
        <w:rPr>
          <w:rStyle w:val="markedcontent"/>
          <w:rFonts w:ascii="Calibri" w:hAnsi="Calibri" w:cs="Calibri"/>
        </w:rPr>
        <w:t xml:space="preserve"> </w:t>
      </w:r>
    </w:p>
    <w:p w14:paraId="527D343A" w14:textId="4154DDA5" w:rsidR="00155FE0" w:rsidRPr="00091D9A" w:rsidRDefault="00091D9A" w:rsidP="00091D9A">
      <w:pPr>
        <w:tabs>
          <w:tab w:val="left" w:pos="709"/>
        </w:tabs>
        <w:spacing w:after="0"/>
        <w:rPr>
          <w:rStyle w:val="markedcontent"/>
          <w:rFonts w:ascii="Calibri" w:hAnsi="Calibri" w:cs="Calibri"/>
        </w:rPr>
      </w:pPr>
      <w:r>
        <w:rPr>
          <w:rStyle w:val="markedcontent"/>
          <w:rFonts w:ascii="Calibri" w:hAnsi="Calibri" w:cs="Calibri"/>
        </w:rPr>
        <w:t xml:space="preserve">12. </w:t>
      </w:r>
      <w:r w:rsidR="00155FE0" w:rsidRPr="00091D9A">
        <w:rPr>
          <w:rStyle w:val="markedcontent"/>
          <w:rFonts w:ascii="Calibri" w:hAnsi="Calibri" w:cs="Calibri"/>
        </w:rPr>
        <w:t xml:space="preserve">Royal Garden Party Invites, 8 May </w:t>
      </w:r>
    </w:p>
    <w:p w14:paraId="48D84227" w14:textId="15AF7599" w:rsidR="00036625" w:rsidRPr="00091D9A" w:rsidRDefault="00532A26" w:rsidP="00091D9A">
      <w:pPr>
        <w:pStyle w:val="ListParagraph"/>
        <w:numPr>
          <w:ilvl w:val="0"/>
          <w:numId w:val="28"/>
        </w:numPr>
        <w:tabs>
          <w:tab w:val="left" w:pos="709"/>
        </w:tabs>
        <w:spacing w:after="0"/>
        <w:rPr>
          <w:rStyle w:val="markedcontent"/>
          <w:rFonts w:ascii="Calibri" w:hAnsi="Calibri" w:cs="Calibri"/>
        </w:rPr>
      </w:pPr>
      <w:r w:rsidRPr="00091D9A">
        <w:rPr>
          <w:rStyle w:val="markedcontent"/>
          <w:rFonts w:ascii="Calibri" w:hAnsi="Calibri" w:cs="Calibri"/>
        </w:rPr>
        <w:t>Agenda i</w:t>
      </w:r>
      <w:r w:rsidR="00036625" w:rsidRPr="00091D9A">
        <w:rPr>
          <w:rStyle w:val="markedcontent"/>
          <w:rFonts w:ascii="Calibri" w:hAnsi="Calibri" w:cs="Calibri"/>
        </w:rPr>
        <w:t>tems for next</w:t>
      </w:r>
      <w:r w:rsidR="007B5509" w:rsidRPr="00091D9A">
        <w:rPr>
          <w:rStyle w:val="markedcontent"/>
          <w:rFonts w:ascii="Calibri" w:hAnsi="Calibri" w:cs="Calibri"/>
        </w:rPr>
        <w:t xml:space="preserve"> meeting</w:t>
      </w:r>
    </w:p>
    <w:bookmarkEnd w:id="1"/>
    <w:p w14:paraId="3D8435A7" w14:textId="77777777" w:rsidR="007A520E" w:rsidRPr="00A7054B" w:rsidRDefault="007A520E" w:rsidP="007A520E">
      <w:pPr>
        <w:pStyle w:val="ListParagraph"/>
        <w:tabs>
          <w:tab w:val="left" w:pos="709"/>
        </w:tabs>
        <w:spacing w:after="0"/>
        <w:ind w:left="1080"/>
        <w:rPr>
          <w:rStyle w:val="markedcontent"/>
          <w:rFonts w:ascii="Calibri" w:hAnsi="Calibri" w:cs="Calibri"/>
          <w:strike/>
        </w:rPr>
      </w:pPr>
    </w:p>
    <w:p w14:paraId="26FBE473" w14:textId="77777777" w:rsidR="00036625" w:rsidRDefault="00036625" w:rsidP="007A520E">
      <w:pPr>
        <w:pStyle w:val="ListParagraph"/>
        <w:tabs>
          <w:tab w:val="left" w:pos="709"/>
        </w:tabs>
        <w:spacing w:after="0"/>
        <w:ind w:left="1080" w:hanging="1080"/>
        <w:rPr>
          <w:rFonts w:ascii="Calibri" w:hAnsi="Calibri" w:cs="Calibri"/>
        </w:rPr>
      </w:pPr>
    </w:p>
    <w:p w14:paraId="42D6F8F3" w14:textId="373C81D4" w:rsidR="004A20C0" w:rsidRPr="00A7054B" w:rsidRDefault="00487B51" w:rsidP="007A520E">
      <w:pPr>
        <w:pStyle w:val="ListParagraph"/>
        <w:tabs>
          <w:tab w:val="left" w:pos="709"/>
        </w:tabs>
        <w:spacing w:after="0"/>
        <w:ind w:left="1080" w:hanging="1080"/>
        <w:rPr>
          <w:rFonts w:ascii="Calibri" w:hAnsi="Calibri" w:cs="Calibri"/>
          <w:strike/>
        </w:rPr>
      </w:pPr>
      <w:r w:rsidRPr="00C21CEC">
        <w:rPr>
          <w:rFonts w:ascii="Calibri" w:hAnsi="Calibri" w:cs="Calibri"/>
        </w:rPr>
        <w:t>Date of next meeting</w:t>
      </w:r>
      <w:r w:rsidR="004C375B">
        <w:rPr>
          <w:rFonts w:ascii="Calibri" w:hAnsi="Calibri" w:cs="Calibri"/>
        </w:rPr>
        <w:t xml:space="preserve"> (Including Annual Parish Meeting)</w:t>
      </w:r>
      <w:r w:rsidR="00F92C63">
        <w:rPr>
          <w:rFonts w:ascii="Calibri" w:hAnsi="Calibri" w:cs="Calibri"/>
        </w:rPr>
        <w:t>:</w:t>
      </w:r>
      <w:r w:rsidR="00F64AB9" w:rsidRPr="00C21CEC">
        <w:rPr>
          <w:rFonts w:ascii="Calibri" w:hAnsi="Calibri" w:cs="Calibri"/>
        </w:rPr>
        <w:t xml:space="preserve"> </w:t>
      </w:r>
      <w:r w:rsidR="00F92C63" w:rsidRPr="00F92C63">
        <w:rPr>
          <w:rFonts w:ascii="Calibri" w:hAnsi="Calibri" w:cs="Calibri"/>
        </w:rPr>
        <w:t>2</w:t>
      </w:r>
      <w:r w:rsidR="004E05B7">
        <w:rPr>
          <w:rFonts w:ascii="Calibri" w:hAnsi="Calibri" w:cs="Calibri"/>
        </w:rPr>
        <w:t>4</w:t>
      </w:r>
      <w:r w:rsidR="00F92C63" w:rsidRPr="00F92C63">
        <w:rPr>
          <w:rFonts w:ascii="Calibri" w:hAnsi="Calibri" w:cs="Calibri"/>
        </w:rPr>
        <w:t xml:space="preserve"> March 202</w:t>
      </w:r>
      <w:r w:rsidR="004E05B7">
        <w:rPr>
          <w:rFonts w:ascii="Calibri" w:hAnsi="Calibri" w:cs="Calibri"/>
        </w:rPr>
        <w:t>6</w:t>
      </w:r>
      <w:r w:rsidR="00434BBA">
        <w:rPr>
          <w:rFonts w:ascii="Calibri" w:hAnsi="Calibri" w:cs="Calibri"/>
        </w:rPr>
        <w:t xml:space="preserve"> </w:t>
      </w:r>
      <w:r w:rsidR="00377257">
        <w:rPr>
          <w:rFonts w:ascii="Calibri" w:hAnsi="Calibri" w:cs="Calibri"/>
        </w:rPr>
        <w:t>at</w:t>
      </w:r>
      <w:r w:rsidR="00434BBA">
        <w:rPr>
          <w:rFonts w:ascii="Calibri" w:hAnsi="Calibri" w:cs="Calibri"/>
        </w:rPr>
        <w:t xml:space="preserve"> 7pm</w:t>
      </w:r>
    </w:p>
    <w:sectPr w:rsidR="004A20C0" w:rsidRPr="00A7054B" w:rsidSect="00F92C63">
      <w:pgSz w:w="11906" w:h="16838"/>
      <w:pgMar w:top="993"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308E" w14:textId="77777777" w:rsidR="00EE0B08" w:rsidRDefault="00EE0B08" w:rsidP="004074C2">
      <w:pPr>
        <w:spacing w:after="0" w:line="240" w:lineRule="auto"/>
      </w:pPr>
      <w:r>
        <w:separator/>
      </w:r>
    </w:p>
  </w:endnote>
  <w:endnote w:type="continuationSeparator" w:id="0">
    <w:p w14:paraId="75101A9F" w14:textId="77777777" w:rsidR="00EE0B08" w:rsidRDefault="00EE0B08" w:rsidP="0040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445E" w14:textId="77777777" w:rsidR="00EE0B08" w:rsidRDefault="00EE0B08" w:rsidP="004074C2">
      <w:pPr>
        <w:spacing w:after="0" w:line="240" w:lineRule="auto"/>
      </w:pPr>
      <w:r>
        <w:separator/>
      </w:r>
    </w:p>
  </w:footnote>
  <w:footnote w:type="continuationSeparator" w:id="0">
    <w:p w14:paraId="02252BCA" w14:textId="77777777" w:rsidR="00EE0B08" w:rsidRDefault="00EE0B08" w:rsidP="0040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A9C"/>
    <w:multiLevelType w:val="hybridMultilevel"/>
    <w:tmpl w:val="D834BC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D2C9A"/>
    <w:multiLevelType w:val="hybridMultilevel"/>
    <w:tmpl w:val="911C5F7E"/>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AA2766"/>
    <w:multiLevelType w:val="hybridMultilevel"/>
    <w:tmpl w:val="20EED4FC"/>
    <w:lvl w:ilvl="0" w:tplc="A82AD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F71D96"/>
    <w:multiLevelType w:val="hybridMultilevel"/>
    <w:tmpl w:val="EC007D94"/>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E605AD"/>
    <w:multiLevelType w:val="hybridMultilevel"/>
    <w:tmpl w:val="F648C6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7B1E3A"/>
    <w:multiLevelType w:val="hybridMultilevel"/>
    <w:tmpl w:val="B3E0138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F6D5DA0"/>
    <w:multiLevelType w:val="hybridMultilevel"/>
    <w:tmpl w:val="40F6A30C"/>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E75D5C"/>
    <w:multiLevelType w:val="hybridMultilevel"/>
    <w:tmpl w:val="AEE056B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2C1080"/>
    <w:multiLevelType w:val="hybridMultilevel"/>
    <w:tmpl w:val="311C7D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6453F"/>
    <w:multiLevelType w:val="hybridMultilevel"/>
    <w:tmpl w:val="6C6C0522"/>
    <w:lvl w:ilvl="0" w:tplc="83BEB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7B4445"/>
    <w:multiLevelType w:val="hybridMultilevel"/>
    <w:tmpl w:val="946695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42E756A"/>
    <w:multiLevelType w:val="hybridMultilevel"/>
    <w:tmpl w:val="4D36666C"/>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2" w15:restartNumberingAfterBreak="0">
    <w:nsid w:val="37BC658B"/>
    <w:multiLevelType w:val="hybridMultilevel"/>
    <w:tmpl w:val="8F9492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1C0E88"/>
    <w:multiLevelType w:val="hybridMultilevel"/>
    <w:tmpl w:val="72EEA358"/>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4D6786"/>
    <w:multiLevelType w:val="hybridMultilevel"/>
    <w:tmpl w:val="A13862B2"/>
    <w:lvl w:ilvl="0" w:tplc="08090019">
      <w:start w:val="1"/>
      <w:numFmt w:val="lowerLetter"/>
      <w:lvlText w:val="%1."/>
      <w:lvlJc w:val="left"/>
      <w:pPr>
        <w:ind w:left="3905" w:hanging="360"/>
      </w:pPr>
    </w:lvl>
    <w:lvl w:ilvl="1" w:tplc="08090019">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5" w15:restartNumberingAfterBreak="0">
    <w:nsid w:val="3A505E30"/>
    <w:multiLevelType w:val="hybridMultilevel"/>
    <w:tmpl w:val="1F6016EA"/>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AB7DAA"/>
    <w:multiLevelType w:val="hybridMultilevel"/>
    <w:tmpl w:val="4A9A8B98"/>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0379BA"/>
    <w:multiLevelType w:val="hybridMultilevel"/>
    <w:tmpl w:val="6B342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61724"/>
    <w:multiLevelType w:val="hybridMultilevel"/>
    <w:tmpl w:val="E794B8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E9F4C61"/>
    <w:multiLevelType w:val="hybridMultilevel"/>
    <w:tmpl w:val="F71CA2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01E1C4D"/>
    <w:multiLevelType w:val="hybridMultilevel"/>
    <w:tmpl w:val="DBBC4A66"/>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DC2F44"/>
    <w:multiLevelType w:val="hybridMultilevel"/>
    <w:tmpl w:val="103C54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A371263"/>
    <w:multiLevelType w:val="hybridMultilevel"/>
    <w:tmpl w:val="41C22CBA"/>
    <w:lvl w:ilvl="0" w:tplc="37947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1A1BF5"/>
    <w:multiLevelType w:val="hybridMultilevel"/>
    <w:tmpl w:val="0ECE53E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B2E1991"/>
    <w:multiLevelType w:val="hybridMultilevel"/>
    <w:tmpl w:val="F5CE75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63A6FC4"/>
    <w:multiLevelType w:val="hybridMultilevel"/>
    <w:tmpl w:val="2E82A9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EC650A"/>
    <w:multiLevelType w:val="hybridMultilevel"/>
    <w:tmpl w:val="1A94EFAE"/>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7" w15:restartNumberingAfterBreak="0">
    <w:nsid w:val="7C78547E"/>
    <w:multiLevelType w:val="hybridMultilevel"/>
    <w:tmpl w:val="EEF6EB5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304438">
    <w:abstractNumId w:val="17"/>
  </w:num>
  <w:num w:numId="2" w16cid:durableId="1837915337">
    <w:abstractNumId w:val="13"/>
  </w:num>
  <w:num w:numId="3" w16cid:durableId="1480147635">
    <w:abstractNumId w:val="0"/>
  </w:num>
  <w:num w:numId="4" w16cid:durableId="1758013801">
    <w:abstractNumId w:val="8"/>
  </w:num>
  <w:num w:numId="5" w16cid:durableId="165167574">
    <w:abstractNumId w:val="1"/>
  </w:num>
  <w:num w:numId="6" w16cid:durableId="1295135833">
    <w:abstractNumId w:val="20"/>
  </w:num>
  <w:num w:numId="7" w16cid:durableId="1286498098">
    <w:abstractNumId w:val="22"/>
  </w:num>
  <w:num w:numId="8" w16cid:durableId="1559241896">
    <w:abstractNumId w:val="6"/>
  </w:num>
  <w:num w:numId="9" w16cid:durableId="637996751">
    <w:abstractNumId w:val="15"/>
  </w:num>
  <w:num w:numId="10" w16cid:durableId="497041334">
    <w:abstractNumId w:val="23"/>
  </w:num>
  <w:num w:numId="11" w16cid:durableId="1920090483">
    <w:abstractNumId w:val="21"/>
  </w:num>
  <w:num w:numId="12" w16cid:durableId="928268202">
    <w:abstractNumId w:val="26"/>
  </w:num>
  <w:num w:numId="13" w16cid:durableId="896166135">
    <w:abstractNumId w:val="18"/>
  </w:num>
  <w:num w:numId="14" w16cid:durableId="194733826">
    <w:abstractNumId w:val="24"/>
  </w:num>
  <w:num w:numId="15" w16cid:durableId="1078555340">
    <w:abstractNumId w:val="16"/>
  </w:num>
  <w:num w:numId="16" w16cid:durableId="340593233">
    <w:abstractNumId w:val="3"/>
  </w:num>
  <w:num w:numId="17" w16cid:durableId="2071154222">
    <w:abstractNumId w:val="11"/>
  </w:num>
  <w:num w:numId="18" w16cid:durableId="2087142773">
    <w:abstractNumId w:val="14"/>
  </w:num>
  <w:num w:numId="19" w16cid:durableId="391469191">
    <w:abstractNumId w:val="5"/>
  </w:num>
  <w:num w:numId="20" w16cid:durableId="1766917949">
    <w:abstractNumId w:val="4"/>
  </w:num>
  <w:num w:numId="21" w16cid:durableId="541937794">
    <w:abstractNumId w:val="19"/>
  </w:num>
  <w:num w:numId="22" w16cid:durableId="785152558">
    <w:abstractNumId w:val="7"/>
  </w:num>
  <w:num w:numId="23" w16cid:durableId="1767654012">
    <w:abstractNumId w:val="12"/>
  </w:num>
  <w:num w:numId="24" w16cid:durableId="1127896002">
    <w:abstractNumId w:val="25"/>
  </w:num>
  <w:num w:numId="25" w16cid:durableId="1879585462">
    <w:abstractNumId w:val="10"/>
  </w:num>
  <w:num w:numId="26" w16cid:durableId="734742090">
    <w:abstractNumId w:val="9"/>
  </w:num>
  <w:num w:numId="27" w16cid:durableId="760220861">
    <w:abstractNumId w:val="2"/>
  </w:num>
  <w:num w:numId="28" w16cid:durableId="11840517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62"/>
    <w:rsid w:val="00003FEF"/>
    <w:rsid w:val="00007E23"/>
    <w:rsid w:val="00011489"/>
    <w:rsid w:val="00015431"/>
    <w:rsid w:val="00015C9D"/>
    <w:rsid w:val="000363D3"/>
    <w:rsid w:val="00036625"/>
    <w:rsid w:val="00050E23"/>
    <w:rsid w:val="00053CFB"/>
    <w:rsid w:val="0007181E"/>
    <w:rsid w:val="00071904"/>
    <w:rsid w:val="0007616D"/>
    <w:rsid w:val="000847E4"/>
    <w:rsid w:val="00091D9A"/>
    <w:rsid w:val="000A6AC8"/>
    <w:rsid w:val="000A7A5E"/>
    <w:rsid w:val="000B3A3F"/>
    <w:rsid w:val="000B4684"/>
    <w:rsid w:val="000B50F5"/>
    <w:rsid w:val="000B623D"/>
    <w:rsid w:val="000B781A"/>
    <w:rsid w:val="000B7E2E"/>
    <w:rsid w:val="000C0382"/>
    <w:rsid w:val="000C2C8D"/>
    <w:rsid w:val="000C452E"/>
    <w:rsid w:val="000D68E6"/>
    <w:rsid w:val="000E3869"/>
    <w:rsid w:val="000E4DC9"/>
    <w:rsid w:val="000F28CE"/>
    <w:rsid w:val="00101981"/>
    <w:rsid w:val="001040C9"/>
    <w:rsid w:val="001052B3"/>
    <w:rsid w:val="00105447"/>
    <w:rsid w:val="00106314"/>
    <w:rsid w:val="00111412"/>
    <w:rsid w:val="00115F81"/>
    <w:rsid w:val="00121DBE"/>
    <w:rsid w:val="00126355"/>
    <w:rsid w:val="0012713E"/>
    <w:rsid w:val="00133FF0"/>
    <w:rsid w:val="00137477"/>
    <w:rsid w:val="00143851"/>
    <w:rsid w:val="00144395"/>
    <w:rsid w:val="00147117"/>
    <w:rsid w:val="00155FE0"/>
    <w:rsid w:val="001649F8"/>
    <w:rsid w:val="00164D1F"/>
    <w:rsid w:val="001678FB"/>
    <w:rsid w:val="00170D82"/>
    <w:rsid w:val="0017111F"/>
    <w:rsid w:val="00181D8F"/>
    <w:rsid w:val="001821BE"/>
    <w:rsid w:val="0019346B"/>
    <w:rsid w:val="001944D4"/>
    <w:rsid w:val="001A11C9"/>
    <w:rsid w:val="001A11FC"/>
    <w:rsid w:val="001A390E"/>
    <w:rsid w:val="001A6EBC"/>
    <w:rsid w:val="001B0509"/>
    <w:rsid w:val="001B1AC5"/>
    <w:rsid w:val="001B4D5D"/>
    <w:rsid w:val="001B56B7"/>
    <w:rsid w:val="001C1F2A"/>
    <w:rsid w:val="001D1BCC"/>
    <w:rsid w:val="001D70EE"/>
    <w:rsid w:val="001E4D0E"/>
    <w:rsid w:val="001E6077"/>
    <w:rsid w:val="001F29D0"/>
    <w:rsid w:val="001F7B2E"/>
    <w:rsid w:val="00204DEF"/>
    <w:rsid w:val="00205046"/>
    <w:rsid w:val="002144C5"/>
    <w:rsid w:val="00216324"/>
    <w:rsid w:val="00217727"/>
    <w:rsid w:val="00221E3B"/>
    <w:rsid w:val="00222443"/>
    <w:rsid w:val="002305B7"/>
    <w:rsid w:val="002360F4"/>
    <w:rsid w:val="00240A7E"/>
    <w:rsid w:val="00240DD7"/>
    <w:rsid w:val="00242A3B"/>
    <w:rsid w:val="00247275"/>
    <w:rsid w:val="00247DC1"/>
    <w:rsid w:val="00253FF5"/>
    <w:rsid w:val="002612A9"/>
    <w:rsid w:val="00263690"/>
    <w:rsid w:val="0027315C"/>
    <w:rsid w:val="0027478E"/>
    <w:rsid w:val="00276E97"/>
    <w:rsid w:val="002910D2"/>
    <w:rsid w:val="00293D3F"/>
    <w:rsid w:val="00295EF8"/>
    <w:rsid w:val="00297062"/>
    <w:rsid w:val="002A29E9"/>
    <w:rsid w:val="002B3444"/>
    <w:rsid w:val="002B50F6"/>
    <w:rsid w:val="002B7A2C"/>
    <w:rsid w:val="002C3A8D"/>
    <w:rsid w:val="002C53E2"/>
    <w:rsid w:val="002C5AC6"/>
    <w:rsid w:val="002D2D89"/>
    <w:rsid w:val="002E0094"/>
    <w:rsid w:val="002E12CD"/>
    <w:rsid w:val="002E3AD8"/>
    <w:rsid w:val="002E757B"/>
    <w:rsid w:val="002F1F01"/>
    <w:rsid w:val="002F7AB9"/>
    <w:rsid w:val="00303AAE"/>
    <w:rsid w:val="00304876"/>
    <w:rsid w:val="00313D67"/>
    <w:rsid w:val="0032278B"/>
    <w:rsid w:val="003250B1"/>
    <w:rsid w:val="00327355"/>
    <w:rsid w:val="003273E7"/>
    <w:rsid w:val="00327BAB"/>
    <w:rsid w:val="0033512B"/>
    <w:rsid w:val="0034012A"/>
    <w:rsid w:val="00340ECD"/>
    <w:rsid w:val="003639D6"/>
    <w:rsid w:val="003654E3"/>
    <w:rsid w:val="003662C2"/>
    <w:rsid w:val="003708D3"/>
    <w:rsid w:val="00374C34"/>
    <w:rsid w:val="00377257"/>
    <w:rsid w:val="0037762E"/>
    <w:rsid w:val="00384D38"/>
    <w:rsid w:val="003907F0"/>
    <w:rsid w:val="0039259B"/>
    <w:rsid w:val="00392904"/>
    <w:rsid w:val="00393E76"/>
    <w:rsid w:val="00397A27"/>
    <w:rsid w:val="003A1785"/>
    <w:rsid w:val="003A25AA"/>
    <w:rsid w:val="003A4508"/>
    <w:rsid w:val="003B0BC9"/>
    <w:rsid w:val="003B0FF5"/>
    <w:rsid w:val="003B4165"/>
    <w:rsid w:val="003B4F30"/>
    <w:rsid w:val="003B5B29"/>
    <w:rsid w:val="003B7306"/>
    <w:rsid w:val="003C6BB3"/>
    <w:rsid w:val="003D102C"/>
    <w:rsid w:val="003E62A0"/>
    <w:rsid w:val="003E637B"/>
    <w:rsid w:val="003E74B9"/>
    <w:rsid w:val="003F0664"/>
    <w:rsid w:val="003F117F"/>
    <w:rsid w:val="003F7C84"/>
    <w:rsid w:val="004074C2"/>
    <w:rsid w:val="004079A8"/>
    <w:rsid w:val="00416EC1"/>
    <w:rsid w:val="00420D8A"/>
    <w:rsid w:val="004248F8"/>
    <w:rsid w:val="00430DE4"/>
    <w:rsid w:val="00432BE5"/>
    <w:rsid w:val="00434BBA"/>
    <w:rsid w:val="004369C9"/>
    <w:rsid w:val="004446A6"/>
    <w:rsid w:val="0046123C"/>
    <w:rsid w:val="00462426"/>
    <w:rsid w:val="00474236"/>
    <w:rsid w:val="0048217C"/>
    <w:rsid w:val="00483B93"/>
    <w:rsid w:val="004846ED"/>
    <w:rsid w:val="00487B51"/>
    <w:rsid w:val="00490534"/>
    <w:rsid w:val="00493DEE"/>
    <w:rsid w:val="00495D2E"/>
    <w:rsid w:val="004A20C0"/>
    <w:rsid w:val="004A7465"/>
    <w:rsid w:val="004B11A3"/>
    <w:rsid w:val="004B6C94"/>
    <w:rsid w:val="004B6F8C"/>
    <w:rsid w:val="004C1B07"/>
    <w:rsid w:val="004C375B"/>
    <w:rsid w:val="004C7676"/>
    <w:rsid w:val="004D44AC"/>
    <w:rsid w:val="004E05B7"/>
    <w:rsid w:val="004F1F2B"/>
    <w:rsid w:val="004F2428"/>
    <w:rsid w:val="004F297A"/>
    <w:rsid w:val="00511AEC"/>
    <w:rsid w:val="00512F6A"/>
    <w:rsid w:val="005134BF"/>
    <w:rsid w:val="0051403C"/>
    <w:rsid w:val="005174DD"/>
    <w:rsid w:val="0053030E"/>
    <w:rsid w:val="00532A26"/>
    <w:rsid w:val="00533AC1"/>
    <w:rsid w:val="00534B5A"/>
    <w:rsid w:val="00535796"/>
    <w:rsid w:val="00542BD5"/>
    <w:rsid w:val="00543A7A"/>
    <w:rsid w:val="005509F0"/>
    <w:rsid w:val="0055456A"/>
    <w:rsid w:val="005568EF"/>
    <w:rsid w:val="00557946"/>
    <w:rsid w:val="00571A35"/>
    <w:rsid w:val="00572766"/>
    <w:rsid w:val="00577026"/>
    <w:rsid w:val="00590A21"/>
    <w:rsid w:val="0059738B"/>
    <w:rsid w:val="005A0070"/>
    <w:rsid w:val="005A1E7E"/>
    <w:rsid w:val="005A3037"/>
    <w:rsid w:val="005A53A7"/>
    <w:rsid w:val="005A63C1"/>
    <w:rsid w:val="005B7127"/>
    <w:rsid w:val="005C0644"/>
    <w:rsid w:val="005C295A"/>
    <w:rsid w:val="005C4C8B"/>
    <w:rsid w:val="005C5F8E"/>
    <w:rsid w:val="005D10D2"/>
    <w:rsid w:val="005D3150"/>
    <w:rsid w:val="005D54BE"/>
    <w:rsid w:val="005D5C49"/>
    <w:rsid w:val="005E4DFF"/>
    <w:rsid w:val="005E59DA"/>
    <w:rsid w:val="005F0CFB"/>
    <w:rsid w:val="005F3645"/>
    <w:rsid w:val="005F40C6"/>
    <w:rsid w:val="005F4351"/>
    <w:rsid w:val="0060324E"/>
    <w:rsid w:val="0060331F"/>
    <w:rsid w:val="0060586F"/>
    <w:rsid w:val="00624C6C"/>
    <w:rsid w:val="00626F0E"/>
    <w:rsid w:val="00631FA7"/>
    <w:rsid w:val="00636253"/>
    <w:rsid w:val="006363E7"/>
    <w:rsid w:val="006410C1"/>
    <w:rsid w:val="00641CE2"/>
    <w:rsid w:val="00643299"/>
    <w:rsid w:val="006460E2"/>
    <w:rsid w:val="006609D3"/>
    <w:rsid w:val="00661C0B"/>
    <w:rsid w:val="006621DB"/>
    <w:rsid w:val="00663BC0"/>
    <w:rsid w:val="00672A16"/>
    <w:rsid w:val="00675300"/>
    <w:rsid w:val="00675832"/>
    <w:rsid w:val="00681BEA"/>
    <w:rsid w:val="00684919"/>
    <w:rsid w:val="00687D6A"/>
    <w:rsid w:val="006913A3"/>
    <w:rsid w:val="006946FC"/>
    <w:rsid w:val="006B5237"/>
    <w:rsid w:val="006C1D17"/>
    <w:rsid w:val="006C3BFF"/>
    <w:rsid w:val="006D373D"/>
    <w:rsid w:val="006F2CF4"/>
    <w:rsid w:val="006F2EEE"/>
    <w:rsid w:val="006F7292"/>
    <w:rsid w:val="007063F5"/>
    <w:rsid w:val="00712105"/>
    <w:rsid w:val="007149E1"/>
    <w:rsid w:val="00723650"/>
    <w:rsid w:val="00726836"/>
    <w:rsid w:val="00730745"/>
    <w:rsid w:val="007334B4"/>
    <w:rsid w:val="00733FD2"/>
    <w:rsid w:val="007343DA"/>
    <w:rsid w:val="00735D51"/>
    <w:rsid w:val="007360FE"/>
    <w:rsid w:val="00740161"/>
    <w:rsid w:val="0074106D"/>
    <w:rsid w:val="00754699"/>
    <w:rsid w:val="007549B3"/>
    <w:rsid w:val="0075755C"/>
    <w:rsid w:val="007600C0"/>
    <w:rsid w:val="00766CDC"/>
    <w:rsid w:val="00780E79"/>
    <w:rsid w:val="00782269"/>
    <w:rsid w:val="0078471F"/>
    <w:rsid w:val="007A01ED"/>
    <w:rsid w:val="007A39CF"/>
    <w:rsid w:val="007A520E"/>
    <w:rsid w:val="007A664F"/>
    <w:rsid w:val="007B16D6"/>
    <w:rsid w:val="007B21F6"/>
    <w:rsid w:val="007B4871"/>
    <w:rsid w:val="007B5509"/>
    <w:rsid w:val="007C0F8A"/>
    <w:rsid w:val="007C270F"/>
    <w:rsid w:val="007C316D"/>
    <w:rsid w:val="007C5610"/>
    <w:rsid w:val="007D4EEE"/>
    <w:rsid w:val="007D72F2"/>
    <w:rsid w:val="007E1C9E"/>
    <w:rsid w:val="007E20BF"/>
    <w:rsid w:val="007E310F"/>
    <w:rsid w:val="00802789"/>
    <w:rsid w:val="00802969"/>
    <w:rsid w:val="00806C05"/>
    <w:rsid w:val="008127A1"/>
    <w:rsid w:val="00813960"/>
    <w:rsid w:val="00820884"/>
    <w:rsid w:val="00822C99"/>
    <w:rsid w:val="00827252"/>
    <w:rsid w:val="00836A1C"/>
    <w:rsid w:val="00840D9B"/>
    <w:rsid w:val="00841EF1"/>
    <w:rsid w:val="00843551"/>
    <w:rsid w:val="00847969"/>
    <w:rsid w:val="00847FF0"/>
    <w:rsid w:val="00850FA3"/>
    <w:rsid w:val="00853FC8"/>
    <w:rsid w:val="008637A9"/>
    <w:rsid w:val="00865AB6"/>
    <w:rsid w:val="00874C77"/>
    <w:rsid w:val="008875EB"/>
    <w:rsid w:val="00893AB3"/>
    <w:rsid w:val="00895478"/>
    <w:rsid w:val="008958CF"/>
    <w:rsid w:val="008968F4"/>
    <w:rsid w:val="008A3DA7"/>
    <w:rsid w:val="008A4F1F"/>
    <w:rsid w:val="008A519B"/>
    <w:rsid w:val="008A657B"/>
    <w:rsid w:val="008A72A0"/>
    <w:rsid w:val="008B57ED"/>
    <w:rsid w:val="008B789F"/>
    <w:rsid w:val="008C5E66"/>
    <w:rsid w:val="008D5A11"/>
    <w:rsid w:val="008D7189"/>
    <w:rsid w:val="008E0C39"/>
    <w:rsid w:val="008E4635"/>
    <w:rsid w:val="008E7C52"/>
    <w:rsid w:val="008F126B"/>
    <w:rsid w:val="00906155"/>
    <w:rsid w:val="009103BB"/>
    <w:rsid w:val="009210E0"/>
    <w:rsid w:val="00923A18"/>
    <w:rsid w:val="00927F65"/>
    <w:rsid w:val="00931F17"/>
    <w:rsid w:val="00935E67"/>
    <w:rsid w:val="00937005"/>
    <w:rsid w:val="0094096A"/>
    <w:rsid w:val="009415F3"/>
    <w:rsid w:val="009437EE"/>
    <w:rsid w:val="0095174B"/>
    <w:rsid w:val="0095287F"/>
    <w:rsid w:val="009720D1"/>
    <w:rsid w:val="009734C9"/>
    <w:rsid w:val="009862C3"/>
    <w:rsid w:val="009870B9"/>
    <w:rsid w:val="009915AD"/>
    <w:rsid w:val="00995F40"/>
    <w:rsid w:val="00995F72"/>
    <w:rsid w:val="00996B0C"/>
    <w:rsid w:val="00996D40"/>
    <w:rsid w:val="009A055A"/>
    <w:rsid w:val="009A5B21"/>
    <w:rsid w:val="009B3F93"/>
    <w:rsid w:val="009C1718"/>
    <w:rsid w:val="009D2151"/>
    <w:rsid w:val="009D6C59"/>
    <w:rsid w:val="009E14FB"/>
    <w:rsid w:val="009E21D7"/>
    <w:rsid w:val="009F2D1E"/>
    <w:rsid w:val="009F7FAE"/>
    <w:rsid w:val="00A033CD"/>
    <w:rsid w:val="00A037F3"/>
    <w:rsid w:val="00A13ED4"/>
    <w:rsid w:val="00A15221"/>
    <w:rsid w:val="00A15F6B"/>
    <w:rsid w:val="00A16A86"/>
    <w:rsid w:val="00A33A6E"/>
    <w:rsid w:val="00A4217E"/>
    <w:rsid w:val="00A431A6"/>
    <w:rsid w:val="00A552DB"/>
    <w:rsid w:val="00A56FDE"/>
    <w:rsid w:val="00A639D5"/>
    <w:rsid w:val="00A66E42"/>
    <w:rsid w:val="00A7054B"/>
    <w:rsid w:val="00A7742B"/>
    <w:rsid w:val="00A850A0"/>
    <w:rsid w:val="00A865AF"/>
    <w:rsid w:val="00A9226A"/>
    <w:rsid w:val="00A94981"/>
    <w:rsid w:val="00AA3DEF"/>
    <w:rsid w:val="00AB4B1F"/>
    <w:rsid w:val="00AC0E40"/>
    <w:rsid w:val="00AD1F19"/>
    <w:rsid w:val="00AD3181"/>
    <w:rsid w:val="00AE107D"/>
    <w:rsid w:val="00AE584F"/>
    <w:rsid w:val="00AE78D9"/>
    <w:rsid w:val="00AF5D5A"/>
    <w:rsid w:val="00B03299"/>
    <w:rsid w:val="00B07A59"/>
    <w:rsid w:val="00B1257E"/>
    <w:rsid w:val="00B15E59"/>
    <w:rsid w:val="00B205F1"/>
    <w:rsid w:val="00B20BB1"/>
    <w:rsid w:val="00B22BE9"/>
    <w:rsid w:val="00B23BE6"/>
    <w:rsid w:val="00B35A3F"/>
    <w:rsid w:val="00B533FF"/>
    <w:rsid w:val="00B5658C"/>
    <w:rsid w:val="00B6517B"/>
    <w:rsid w:val="00B67026"/>
    <w:rsid w:val="00B73282"/>
    <w:rsid w:val="00B74387"/>
    <w:rsid w:val="00B86741"/>
    <w:rsid w:val="00B874AC"/>
    <w:rsid w:val="00B90C68"/>
    <w:rsid w:val="00BA4096"/>
    <w:rsid w:val="00BA59B8"/>
    <w:rsid w:val="00BA79CD"/>
    <w:rsid w:val="00BB7380"/>
    <w:rsid w:val="00BB7442"/>
    <w:rsid w:val="00BC1BDA"/>
    <w:rsid w:val="00BC368E"/>
    <w:rsid w:val="00BC3AFF"/>
    <w:rsid w:val="00BC7055"/>
    <w:rsid w:val="00BC71D7"/>
    <w:rsid w:val="00BD4768"/>
    <w:rsid w:val="00BE3907"/>
    <w:rsid w:val="00BF05D0"/>
    <w:rsid w:val="00BF2882"/>
    <w:rsid w:val="00BF6A44"/>
    <w:rsid w:val="00C0132F"/>
    <w:rsid w:val="00C06E19"/>
    <w:rsid w:val="00C12CB3"/>
    <w:rsid w:val="00C21CEC"/>
    <w:rsid w:val="00C243FE"/>
    <w:rsid w:val="00C24829"/>
    <w:rsid w:val="00C264FF"/>
    <w:rsid w:val="00C317F2"/>
    <w:rsid w:val="00C3230E"/>
    <w:rsid w:val="00C34E06"/>
    <w:rsid w:val="00C36B21"/>
    <w:rsid w:val="00C41537"/>
    <w:rsid w:val="00C47EE1"/>
    <w:rsid w:val="00C50160"/>
    <w:rsid w:val="00C61A48"/>
    <w:rsid w:val="00C634D8"/>
    <w:rsid w:val="00C65399"/>
    <w:rsid w:val="00C7762A"/>
    <w:rsid w:val="00C91350"/>
    <w:rsid w:val="00C95B3B"/>
    <w:rsid w:val="00C97706"/>
    <w:rsid w:val="00CA0CF7"/>
    <w:rsid w:val="00CB082C"/>
    <w:rsid w:val="00CB33AD"/>
    <w:rsid w:val="00CC17D1"/>
    <w:rsid w:val="00CC3C95"/>
    <w:rsid w:val="00CD6436"/>
    <w:rsid w:val="00CE1D82"/>
    <w:rsid w:val="00CE2CFC"/>
    <w:rsid w:val="00CE669E"/>
    <w:rsid w:val="00CE7B26"/>
    <w:rsid w:val="00CF1B21"/>
    <w:rsid w:val="00CF4489"/>
    <w:rsid w:val="00D04057"/>
    <w:rsid w:val="00D05779"/>
    <w:rsid w:val="00D14C23"/>
    <w:rsid w:val="00D17CEE"/>
    <w:rsid w:val="00D2276A"/>
    <w:rsid w:val="00D237BC"/>
    <w:rsid w:val="00D3492C"/>
    <w:rsid w:val="00D4120F"/>
    <w:rsid w:val="00D41EC7"/>
    <w:rsid w:val="00D625F9"/>
    <w:rsid w:val="00D64E75"/>
    <w:rsid w:val="00D654A3"/>
    <w:rsid w:val="00D72D1B"/>
    <w:rsid w:val="00D8278D"/>
    <w:rsid w:val="00D855FA"/>
    <w:rsid w:val="00D87EEC"/>
    <w:rsid w:val="00D944A6"/>
    <w:rsid w:val="00D9506A"/>
    <w:rsid w:val="00DA5254"/>
    <w:rsid w:val="00DC45E5"/>
    <w:rsid w:val="00DD7D0D"/>
    <w:rsid w:val="00DE5647"/>
    <w:rsid w:val="00DE70E7"/>
    <w:rsid w:val="00E018A6"/>
    <w:rsid w:val="00E11E4E"/>
    <w:rsid w:val="00E1496D"/>
    <w:rsid w:val="00E17D49"/>
    <w:rsid w:val="00E20A0F"/>
    <w:rsid w:val="00E21FFC"/>
    <w:rsid w:val="00E31AA0"/>
    <w:rsid w:val="00E326EC"/>
    <w:rsid w:val="00E32738"/>
    <w:rsid w:val="00E3330A"/>
    <w:rsid w:val="00E357CD"/>
    <w:rsid w:val="00E4040D"/>
    <w:rsid w:val="00E42F18"/>
    <w:rsid w:val="00E46D72"/>
    <w:rsid w:val="00E47C10"/>
    <w:rsid w:val="00E5176A"/>
    <w:rsid w:val="00E61D30"/>
    <w:rsid w:val="00E73C13"/>
    <w:rsid w:val="00E76B14"/>
    <w:rsid w:val="00E77AB3"/>
    <w:rsid w:val="00E816A9"/>
    <w:rsid w:val="00E931F8"/>
    <w:rsid w:val="00E93364"/>
    <w:rsid w:val="00EA27DC"/>
    <w:rsid w:val="00EB2621"/>
    <w:rsid w:val="00EB597C"/>
    <w:rsid w:val="00EC03FB"/>
    <w:rsid w:val="00EC40B4"/>
    <w:rsid w:val="00EC6506"/>
    <w:rsid w:val="00ED219C"/>
    <w:rsid w:val="00ED7358"/>
    <w:rsid w:val="00EE0B08"/>
    <w:rsid w:val="00EF1212"/>
    <w:rsid w:val="00EF2088"/>
    <w:rsid w:val="00EF7315"/>
    <w:rsid w:val="00F1246C"/>
    <w:rsid w:val="00F1431D"/>
    <w:rsid w:val="00F15AFD"/>
    <w:rsid w:val="00F20442"/>
    <w:rsid w:val="00F246AE"/>
    <w:rsid w:val="00F26696"/>
    <w:rsid w:val="00F27C57"/>
    <w:rsid w:val="00F30282"/>
    <w:rsid w:val="00F3311D"/>
    <w:rsid w:val="00F4759A"/>
    <w:rsid w:val="00F5015D"/>
    <w:rsid w:val="00F60905"/>
    <w:rsid w:val="00F64AB9"/>
    <w:rsid w:val="00F724BD"/>
    <w:rsid w:val="00F827BE"/>
    <w:rsid w:val="00F829E5"/>
    <w:rsid w:val="00F83422"/>
    <w:rsid w:val="00F85580"/>
    <w:rsid w:val="00F92C63"/>
    <w:rsid w:val="00F96F8B"/>
    <w:rsid w:val="00FA5CCA"/>
    <w:rsid w:val="00FB08F4"/>
    <w:rsid w:val="00FB1116"/>
    <w:rsid w:val="00FB4F7C"/>
    <w:rsid w:val="00FC03AD"/>
    <w:rsid w:val="00FC6D63"/>
    <w:rsid w:val="00FC7F4B"/>
    <w:rsid w:val="00FD5F41"/>
    <w:rsid w:val="00FE28DA"/>
    <w:rsid w:val="00FE4B50"/>
    <w:rsid w:val="00FF3200"/>
    <w:rsid w:val="00FF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D7B2"/>
  <w15:docId w15:val="{7BD4F107-A7F1-4993-9591-D373F39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062"/>
    <w:rPr>
      <w:color w:val="0000FF" w:themeColor="hyperlink"/>
      <w:u w:val="single"/>
    </w:rPr>
  </w:style>
  <w:style w:type="paragraph" w:styleId="ListParagraph">
    <w:name w:val="List Paragraph"/>
    <w:basedOn w:val="Normal"/>
    <w:uiPriority w:val="34"/>
    <w:qFormat/>
    <w:rsid w:val="00297062"/>
    <w:pPr>
      <w:ind w:left="720"/>
      <w:contextualSpacing/>
    </w:pPr>
  </w:style>
  <w:style w:type="paragraph" w:styleId="Header">
    <w:name w:val="header"/>
    <w:basedOn w:val="Normal"/>
    <w:link w:val="HeaderChar"/>
    <w:uiPriority w:val="99"/>
    <w:unhideWhenUsed/>
    <w:rsid w:val="0040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4C2"/>
  </w:style>
  <w:style w:type="paragraph" w:styleId="Footer">
    <w:name w:val="footer"/>
    <w:basedOn w:val="Normal"/>
    <w:link w:val="FooterChar"/>
    <w:uiPriority w:val="99"/>
    <w:unhideWhenUsed/>
    <w:rsid w:val="0040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4C2"/>
  </w:style>
  <w:style w:type="paragraph" w:styleId="NormalWeb">
    <w:name w:val="Normal (Web)"/>
    <w:basedOn w:val="Normal"/>
    <w:uiPriority w:val="99"/>
    <w:unhideWhenUsed/>
    <w:rsid w:val="00C24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27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therbury@dorset-ap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Teasdale</dc:creator>
  <cp:lastModifiedBy>Symondsbury Parish</cp:lastModifiedBy>
  <cp:revision>14</cp:revision>
  <cp:lastPrinted>2025-01-21T10:44:00Z</cp:lastPrinted>
  <dcterms:created xsi:type="dcterms:W3CDTF">2026-01-15T09:59:00Z</dcterms:created>
  <dcterms:modified xsi:type="dcterms:W3CDTF">2026-01-20T15:29:00Z</dcterms:modified>
</cp:coreProperties>
</file>